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3E" w:rsidRDefault="009715A3" w:rsidP="0087571C">
      <w:pPr>
        <w:spacing w:line="600" w:lineRule="exact"/>
        <w:jc w:val="center"/>
        <w:rPr>
          <w:sz w:val="32"/>
        </w:rPr>
      </w:pPr>
      <w:r w:rsidRPr="00696287">
        <w:rPr>
          <w:rFonts w:hint="eastAsia"/>
          <w:sz w:val="32"/>
        </w:rPr>
        <w:t>のといろあつめ</w:t>
      </w:r>
      <w:r w:rsidR="002F303E">
        <w:rPr>
          <w:rFonts w:hint="eastAsia"/>
          <w:sz w:val="32"/>
        </w:rPr>
        <w:t xml:space="preserve">　</w:t>
      </w:r>
      <w:r w:rsidRPr="00696287">
        <w:rPr>
          <w:rFonts w:hint="eastAsia"/>
          <w:sz w:val="32"/>
        </w:rPr>
        <w:t>ぬりえコンテスト</w:t>
      </w:r>
    </w:p>
    <w:p w:rsidR="000F77D2" w:rsidRDefault="009715A3" w:rsidP="0087571C">
      <w:pPr>
        <w:spacing w:line="600" w:lineRule="exact"/>
        <w:jc w:val="center"/>
        <w:rPr>
          <w:sz w:val="40"/>
        </w:rPr>
      </w:pPr>
      <w:r w:rsidRPr="002F303E">
        <w:rPr>
          <w:rFonts w:hint="eastAsia"/>
          <w:sz w:val="40"/>
        </w:rPr>
        <w:t>応</w:t>
      </w:r>
      <w:r w:rsidR="002F303E" w:rsidRPr="002F303E">
        <w:rPr>
          <w:rFonts w:hint="eastAsia"/>
          <w:sz w:val="40"/>
        </w:rPr>
        <w:t xml:space="preserve">　</w:t>
      </w:r>
      <w:r w:rsidRPr="002F303E">
        <w:rPr>
          <w:rFonts w:hint="eastAsia"/>
          <w:sz w:val="40"/>
        </w:rPr>
        <w:t>募</w:t>
      </w:r>
      <w:r w:rsidR="002F303E" w:rsidRPr="002F303E">
        <w:rPr>
          <w:rFonts w:hint="eastAsia"/>
          <w:sz w:val="40"/>
        </w:rPr>
        <w:t xml:space="preserve">　</w:t>
      </w:r>
      <w:r w:rsidRPr="002F303E">
        <w:rPr>
          <w:rFonts w:hint="eastAsia"/>
          <w:sz w:val="40"/>
        </w:rPr>
        <w:t>用</w:t>
      </w:r>
      <w:r w:rsidR="002F303E" w:rsidRPr="002F303E">
        <w:rPr>
          <w:rFonts w:hint="eastAsia"/>
          <w:sz w:val="40"/>
        </w:rPr>
        <w:t xml:space="preserve">　</w:t>
      </w:r>
      <w:r w:rsidRPr="002F303E">
        <w:rPr>
          <w:rFonts w:hint="eastAsia"/>
          <w:sz w:val="40"/>
        </w:rPr>
        <w:t>紙</w:t>
      </w:r>
    </w:p>
    <w:p w:rsidR="0082034A" w:rsidRPr="002F303E" w:rsidRDefault="0082034A" w:rsidP="00F11B78">
      <w:pPr>
        <w:spacing w:line="360" w:lineRule="exact"/>
        <w:jc w:val="center"/>
        <w:rPr>
          <w:sz w:val="40"/>
        </w:rPr>
      </w:pPr>
    </w:p>
    <w:p w:rsidR="0082034A" w:rsidRPr="00696287" w:rsidRDefault="0082034A" w:rsidP="0082034A">
      <w:pPr>
        <w:ind w:firstLineChars="300" w:firstLine="720"/>
        <w:jc w:val="left"/>
      </w:pPr>
      <w:r>
        <w:rPr>
          <w:rFonts w:hint="eastAsia"/>
        </w:rPr>
        <w:t>下記「応募に際しての注意事項」に承諾の上、応募します。</w:t>
      </w:r>
    </w:p>
    <w:p w:rsidR="009715A3" w:rsidRPr="002F303E" w:rsidRDefault="00696287" w:rsidP="00ED3431">
      <w:pPr>
        <w:spacing w:line="500" w:lineRule="exact"/>
        <w:ind w:firstLineChars="200" w:firstLine="480"/>
        <w:rPr>
          <w:sz w:val="20"/>
        </w:rPr>
      </w:pPr>
      <w:r w:rsidRPr="002F303E">
        <w:rPr>
          <w:rFonts w:hint="eastAsia"/>
        </w:rPr>
        <w:t>◆</w:t>
      </w:r>
      <w:r w:rsidR="009715A3" w:rsidRPr="002F303E">
        <w:rPr>
          <w:rFonts w:hint="eastAsia"/>
        </w:rPr>
        <w:t>太線の中の必要事項をご記入ください。</w:t>
      </w:r>
      <w:r w:rsidR="00ED3431">
        <w:rPr>
          <w:rFonts w:hint="eastAsia"/>
        </w:rPr>
        <w:t xml:space="preserve">　　　</w:t>
      </w:r>
      <w:r w:rsidR="002F303E" w:rsidRPr="00ED3431">
        <w:rPr>
          <w:rFonts w:hint="eastAsia"/>
          <w:sz w:val="18"/>
        </w:rPr>
        <w:t>※記入漏れのあった場合、選考から外れる場合があります。</w:t>
      </w:r>
    </w:p>
    <w:tbl>
      <w:tblPr>
        <w:tblStyle w:val="a3"/>
        <w:tblW w:w="8930" w:type="dxa"/>
        <w:tblInd w:w="828" w:type="dxa"/>
        <w:tblLook w:val="04A0" w:firstRow="1" w:lastRow="0" w:firstColumn="1" w:lastColumn="0" w:noHBand="0" w:noVBand="1"/>
      </w:tblPr>
      <w:tblGrid>
        <w:gridCol w:w="2004"/>
        <w:gridCol w:w="4997"/>
        <w:gridCol w:w="1929"/>
      </w:tblGrid>
      <w:tr w:rsidR="002F303E" w:rsidTr="00ED3431">
        <w:trPr>
          <w:trHeight w:val="330"/>
        </w:trPr>
        <w:tc>
          <w:tcPr>
            <w:tcW w:w="200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2F303E" w:rsidRDefault="002F303E" w:rsidP="002F303E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997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2F303E" w:rsidRDefault="002F303E">
            <w:r w:rsidRPr="002F303E">
              <w:rPr>
                <w:rFonts w:hint="eastAsia"/>
                <w:sz w:val="21"/>
              </w:rPr>
              <w:t>ふりがな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2F303E" w:rsidRDefault="002F303E" w:rsidP="002F303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2F303E" w:rsidTr="00ED3431">
        <w:trPr>
          <w:trHeight w:val="750"/>
        </w:trPr>
        <w:tc>
          <w:tcPr>
            <w:tcW w:w="2004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2F303E" w:rsidRDefault="002F303E" w:rsidP="002F303E">
            <w:pPr>
              <w:jc w:val="center"/>
            </w:pPr>
          </w:p>
        </w:tc>
        <w:tc>
          <w:tcPr>
            <w:tcW w:w="4997" w:type="dxa"/>
            <w:tcBorders>
              <w:top w:val="single" w:sz="4" w:space="0" w:color="auto"/>
              <w:right w:val="single" w:sz="4" w:space="0" w:color="auto"/>
            </w:tcBorders>
          </w:tcPr>
          <w:p w:rsidR="002F303E" w:rsidRPr="002F303E" w:rsidRDefault="002F303E" w:rsidP="002F303E">
            <w:pPr>
              <w:rPr>
                <w:sz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F303E" w:rsidRPr="002F303E" w:rsidRDefault="002F303E" w:rsidP="002F303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才</w:t>
            </w:r>
          </w:p>
        </w:tc>
      </w:tr>
      <w:tr w:rsidR="00696287" w:rsidTr="00ED3431">
        <w:trPr>
          <w:trHeight w:val="970"/>
        </w:trPr>
        <w:tc>
          <w:tcPr>
            <w:tcW w:w="2004" w:type="dxa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96287" w:rsidRDefault="00696287" w:rsidP="0029600B">
            <w:pPr>
              <w:jc w:val="center"/>
            </w:pPr>
            <w:r>
              <w:rPr>
                <w:rFonts w:hint="eastAsia"/>
              </w:rPr>
              <w:t>ペンネーム</w:t>
            </w:r>
          </w:p>
        </w:tc>
        <w:tc>
          <w:tcPr>
            <w:tcW w:w="6926" w:type="dxa"/>
            <w:gridSpan w:val="2"/>
            <w:tcBorders>
              <w:right w:val="single" w:sz="18" w:space="0" w:color="auto"/>
            </w:tcBorders>
          </w:tcPr>
          <w:p w:rsidR="0029600B" w:rsidRPr="0029600B" w:rsidRDefault="0029600B" w:rsidP="0029600B">
            <w:pPr>
              <w:jc w:val="left"/>
              <w:rPr>
                <w:sz w:val="20"/>
              </w:rPr>
            </w:pPr>
            <w:r w:rsidRPr="0029600B">
              <w:rPr>
                <w:rFonts w:hint="eastAsia"/>
                <w:sz w:val="22"/>
              </w:rPr>
              <w:t>※任意</w:t>
            </w:r>
            <w:r>
              <w:rPr>
                <w:rFonts w:hint="eastAsia"/>
                <w:sz w:val="22"/>
              </w:rPr>
              <w:t xml:space="preserve"> （</w:t>
            </w:r>
            <w:r w:rsidRPr="0029600B">
              <w:rPr>
                <w:rFonts w:hint="eastAsia"/>
                <w:sz w:val="20"/>
              </w:rPr>
              <w:t>展示・受賞発表の際</w:t>
            </w:r>
            <w:r w:rsidR="00ED3431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お名前を載せたくない方は</w:t>
            </w:r>
            <w:r w:rsidRPr="0029600B">
              <w:rPr>
                <w:rFonts w:hint="eastAsia"/>
                <w:sz w:val="20"/>
              </w:rPr>
              <w:t>ご記入ください。</w:t>
            </w:r>
            <w:r>
              <w:rPr>
                <w:rFonts w:hint="eastAsia"/>
                <w:sz w:val="20"/>
              </w:rPr>
              <w:t>）</w:t>
            </w:r>
          </w:p>
          <w:p w:rsidR="00696287" w:rsidRDefault="00696287" w:rsidP="009715A3"/>
        </w:tc>
      </w:tr>
      <w:tr w:rsidR="002F303E" w:rsidTr="00ED3431">
        <w:tc>
          <w:tcPr>
            <w:tcW w:w="2004" w:type="dxa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2F303E" w:rsidRDefault="002F303E" w:rsidP="002F303E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26" w:type="dxa"/>
            <w:gridSpan w:val="2"/>
            <w:tcBorders>
              <w:bottom w:val="nil"/>
              <w:right w:val="single" w:sz="18" w:space="0" w:color="auto"/>
            </w:tcBorders>
          </w:tcPr>
          <w:p w:rsidR="002F303E" w:rsidRDefault="002F303E">
            <w:r>
              <w:rPr>
                <w:rFonts w:hint="eastAsia"/>
              </w:rPr>
              <w:t>〒　　　　　-</w:t>
            </w:r>
          </w:p>
        </w:tc>
      </w:tr>
      <w:tr w:rsidR="002F303E" w:rsidTr="00ED3431">
        <w:trPr>
          <w:trHeight w:val="704"/>
        </w:trPr>
        <w:tc>
          <w:tcPr>
            <w:tcW w:w="2004" w:type="dxa"/>
            <w:vMerge/>
            <w:tcBorders>
              <w:top w:val="nil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2F303E" w:rsidRDefault="002F303E" w:rsidP="002F303E">
            <w:pPr>
              <w:jc w:val="center"/>
            </w:pPr>
          </w:p>
        </w:tc>
        <w:tc>
          <w:tcPr>
            <w:tcW w:w="6926" w:type="dxa"/>
            <w:gridSpan w:val="2"/>
            <w:tcBorders>
              <w:top w:val="nil"/>
              <w:right w:val="single" w:sz="18" w:space="0" w:color="auto"/>
            </w:tcBorders>
          </w:tcPr>
          <w:p w:rsidR="002F303E" w:rsidRDefault="002F303E"/>
        </w:tc>
      </w:tr>
      <w:tr w:rsidR="00696287" w:rsidTr="00ED3431">
        <w:trPr>
          <w:trHeight w:val="685"/>
        </w:trPr>
        <w:tc>
          <w:tcPr>
            <w:tcW w:w="2004" w:type="dxa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96287" w:rsidRDefault="00696287" w:rsidP="002F303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26" w:type="dxa"/>
            <w:gridSpan w:val="2"/>
            <w:tcBorders>
              <w:right w:val="single" w:sz="18" w:space="0" w:color="auto"/>
            </w:tcBorders>
          </w:tcPr>
          <w:p w:rsidR="00696287" w:rsidRDefault="00696287"/>
        </w:tc>
      </w:tr>
      <w:tr w:rsidR="00696287" w:rsidTr="00ED3431">
        <w:trPr>
          <w:trHeight w:val="709"/>
        </w:trPr>
        <w:tc>
          <w:tcPr>
            <w:tcW w:w="20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96287" w:rsidRDefault="00696287" w:rsidP="002F303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2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6287" w:rsidRDefault="002F303E" w:rsidP="002F303E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9715A3" w:rsidTr="00ED3431">
        <w:trPr>
          <w:trHeight w:val="1117"/>
        </w:trPr>
        <w:tc>
          <w:tcPr>
            <w:tcW w:w="2004" w:type="dxa"/>
            <w:tcBorders>
              <w:top w:val="single" w:sz="18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715A3" w:rsidRDefault="009715A3" w:rsidP="002F303E">
            <w:pPr>
              <w:jc w:val="center"/>
            </w:pPr>
            <w:r>
              <w:rPr>
                <w:rFonts w:hint="eastAsia"/>
              </w:rPr>
              <w:t>着色方法</w:t>
            </w:r>
          </w:p>
          <w:p w:rsidR="0029600B" w:rsidRDefault="0029600B" w:rsidP="002F303E">
            <w:pPr>
              <w:jc w:val="center"/>
            </w:pPr>
            <w:r w:rsidRPr="00ED3431">
              <w:rPr>
                <w:rFonts w:hint="eastAsia"/>
                <w:sz w:val="20"/>
              </w:rPr>
              <w:t>（使用した画材に○）</w:t>
            </w:r>
          </w:p>
        </w:tc>
        <w:tc>
          <w:tcPr>
            <w:tcW w:w="692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F303E" w:rsidRDefault="002F303E" w:rsidP="002F303E">
            <w:pPr>
              <w:jc w:val="center"/>
            </w:pPr>
            <w:r>
              <w:rPr>
                <w:rFonts w:hint="eastAsia"/>
              </w:rPr>
              <w:t>色鉛筆　・　絵の具　・　クレヨン　・　マジック　・　デジタル</w:t>
            </w:r>
          </w:p>
          <w:p w:rsidR="009715A3" w:rsidRDefault="002F303E" w:rsidP="002F303E">
            <w:pPr>
              <w:jc w:val="center"/>
            </w:pPr>
            <w:r>
              <w:rPr>
                <w:rFonts w:hint="eastAsia"/>
              </w:rPr>
              <w:t>その他　（　　　　　　　　　　　　　　　　　　　　　　　　　　　　）</w:t>
            </w:r>
          </w:p>
        </w:tc>
      </w:tr>
    </w:tbl>
    <w:p w:rsidR="0087571C" w:rsidRDefault="0087571C" w:rsidP="002F303E">
      <w:pPr>
        <w:ind w:leftChars="177" w:left="425"/>
      </w:pPr>
    </w:p>
    <w:p w:rsidR="009715A3" w:rsidRDefault="009715A3" w:rsidP="002F303E">
      <w:pPr>
        <w:ind w:leftChars="177" w:left="425"/>
      </w:pPr>
      <w:r>
        <w:rPr>
          <w:rFonts w:hint="eastAsia"/>
        </w:rPr>
        <w:t>◆応募に際しての注意事項</w:t>
      </w:r>
    </w:p>
    <w:p w:rsidR="00696287" w:rsidRDefault="00696287" w:rsidP="002F303E">
      <w:pPr>
        <w:ind w:leftChars="295" w:left="1063" w:hangingChars="148" w:hanging="355"/>
      </w:pPr>
      <w:r>
        <w:rPr>
          <w:rFonts w:hint="eastAsia"/>
        </w:rPr>
        <w:t xml:space="preserve">１　</w:t>
      </w:r>
      <w:r w:rsidRPr="00D83CA7">
        <w:rPr>
          <w:rFonts w:hint="eastAsia"/>
          <w:u w:val="wave"/>
        </w:rPr>
        <w:t>応募作品（画像データ含む）は返却しません</w:t>
      </w:r>
      <w:r>
        <w:rPr>
          <w:rFonts w:hint="eastAsia"/>
        </w:rPr>
        <w:t>。</w:t>
      </w:r>
    </w:p>
    <w:p w:rsidR="00696287" w:rsidRDefault="00696287" w:rsidP="002F303E">
      <w:pPr>
        <w:ind w:leftChars="295" w:left="1063" w:hangingChars="148" w:hanging="355"/>
      </w:pPr>
      <w:r>
        <w:rPr>
          <w:rFonts w:hint="eastAsia"/>
        </w:rPr>
        <w:t>２　応募作品は、奥能登の道の駅等で展示する場合があります。</w:t>
      </w:r>
    </w:p>
    <w:p w:rsidR="009715A3" w:rsidRDefault="00696287" w:rsidP="002F303E">
      <w:pPr>
        <w:ind w:leftChars="295" w:left="1063" w:hangingChars="148" w:hanging="355"/>
      </w:pPr>
      <w:r>
        <w:rPr>
          <w:rFonts w:hint="eastAsia"/>
        </w:rPr>
        <w:t>３　応募作品は、奥能登ウェルカムプロジェクト推進協議会の広報、展示活動において、利用させていただく場合があります。またその際、作品を一部改変・編集させていただく場合があります。</w:t>
      </w:r>
    </w:p>
    <w:p w:rsidR="00696287" w:rsidRDefault="00D83CA7" w:rsidP="002F303E">
      <w:pPr>
        <w:ind w:leftChars="295" w:left="1063" w:hangingChars="148" w:hanging="355"/>
      </w:pPr>
      <w:r>
        <w:rPr>
          <w:rFonts w:hint="eastAsia"/>
        </w:rPr>
        <w:t>４</w:t>
      </w:r>
      <w:r w:rsidR="00696287">
        <w:rPr>
          <w:rFonts w:hint="eastAsia"/>
        </w:rPr>
        <w:t xml:space="preserve">　主催者は、</w:t>
      </w:r>
      <w:r w:rsidR="00696287" w:rsidRPr="00696287">
        <w:rPr>
          <w:rFonts w:hint="eastAsia"/>
        </w:rPr>
        <w:t>応募者へ事前に通知することなく</w:t>
      </w:r>
      <w:r w:rsidR="00597FD9">
        <w:rPr>
          <w:rFonts w:hint="eastAsia"/>
        </w:rPr>
        <w:t>、コンテストの内容を</w:t>
      </w:r>
      <w:r w:rsidR="00696287" w:rsidRPr="00696287">
        <w:rPr>
          <w:rFonts w:hint="eastAsia"/>
        </w:rPr>
        <w:t>変更または中止することがあります。</w:t>
      </w:r>
    </w:p>
    <w:p w:rsidR="0047542F" w:rsidRDefault="00D83CA7" w:rsidP="0047542F">
      <w:pPr>
        <w:ind w:leftChars="295" w:left="1063" w:hangingChars="148" w:hanging="355"/>
      </w:pPr>
      <w:r>
        <w:rPr>
          <w:rFonts w:hint="eastAsia"/>
        </w:rPr>
        <w:t>５</w:t>
      </w:r>
      <w:r w:rsidR="0029600B">
        <w:rPr>
          <w:rFonts w:hint="eastAsia"/>
        </w:rPr>
        <w:t xml:space="preserve">　ご記入いただいた個人情報は、受賞通知、連絡、賞品の発送に使用させていただきます。</w:t>
      </w:r>
    </w:p>
    <w:p w:rsidR="0047542F" w:rsidRDefault="0029600B" w:rsidP="0047542F">
      <w:pPr>
        <w:ind w:leftChars="395" w:left="948" w:firstLineChars="50" w:firstLine="120"/>
        <w:rPr>
          <w:u w:val="wave"/>
        </w:rPr>
      </w:pPr>
      <w:r w:rsidRPr="0047542F">
        <w:rPr>
          <w:rFonts w:hint="eastAsia"/>
          <w:u w:val="wave"/>
        </w:rPr>
        <w:t>作品の展示や受賞の発表の際、作品とともにお名前を使用します。その際、本名を載せたく</w:t>
      </w:r>
    </w:p>
    <w:p w:rsidR="0029600B" w:rsidRDefault="0029600B" w:rsidP="0047542F">
      <w:pPr>
        <w:ind w:leftChars="395" w:left="948" w:firstLineChars="50" w:firstLine="120"/>
      </w:pPr>
      <w:r w:rsidRPr="0047542F">
        <w:rPr>
          <w:rFonts w:hint="eastAsia"/>
          <w:u w:val="wave"/>
        </w:rPr>
        <w:t>ない場合は、載せてもよいペンネームを</w:t>
      </w:r>
      <w:r w:rsidR="0047542F">
        <w:rPr>
          <w:rFonts w:hint="eastAsia"/>
          <w:u w:val="wave"/>
        </w:rPr>
        <w:t>、</w:t>
      </w:r>
      <w:r w:rsidRPr="0047542F">
        <w:rPr>
          <w:rFonts w:hint="eastAsia"/>
          <w:u w:val="wave"/>
        </w:rPr>
        <w:t>本名とは別にご記入ください</w:t>
      </w:r>
      <w:r>
        <w:rPr>
          <w:rFonts w:hint="eastAsia"/>
        </w:rPr>
        <w:t>。</w:t>
      </w:r>
    </w:p>
    <w:p w:rsidR="00696287" w:rsidRPr="0029600B" w:rsidRDefault="00696287" w:rsidP="002F303E">
      <w:pPr>
        <w:ind w:leftChars="295" w:left="1063" w:hangingChars="148" w:hanging="355"/>
      </w:pPr>
    </w:p>
    <w:p w:rsidR="009715A3" w:rsidRDefault="00F11B78" w:rsidP="00F11B78">
      <w:pPr>
        <w:ind w:leftChars="177" w:left="425" w:right="240"/>
        <w:jc w:val="left"/>
      </w:pPr>
      <w:r>
        <w:rPr>
          <w:rFonts w:hint="eastAsia"/>
        </w:rPr>
        <w:t>◆作品を提出できる店舗</w:t>
      </w:r>
    </w:p>
    <w:p w:rsidR="00F11B78" w:rsidRDefault="00F11B78" w:rsidP="00F11B78">
      <w:pPr>
        <w:ind w:leftChars="295" w:left="708" w:right="240"/>
        <w:jc w:val="left"/>
      </w:pPr>
      <w:r>
        <w:rPr>
          <w:rFonts w:hint="eastAsia"/>
        </w:rPr>
        <w:t>【輪島市】　道の駅赤神、道の駅わじま（ふらっと訪夢）</w:t>
      </w:r>
    </w:p>
    <w:p w:rsidR="00F11B78" w:rsidRDefault="0087571C" w:rsidP="00F11B78">
      <w:pPr>
        <w:ind w:leftChars="295" w:left="708" w:right="240"/>
        <w:jc w:val="left"/>
      </w:pPr>
      <w:r w:rsidRPr="0082034A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9525</wp:posOffset>
                </wp:positionV>
                <wp:extent cx="96202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34A" w:rsidRPr="00F11B78" w:rsidRDefault="00F11B78">
                            <w:pPr>
                              <w:rPr>
                                <w:sz w:val="18"/>
                              </w:rPr>
                            </w:pPr>
                            <w:r w:rsidRPr="00F11B78">
                              <w:rPr>
                                <w:sz w:val="18"/>
                              </w:rPr>
                              <w:t>※店舗記載欄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in;margin-top:.75pt;width:75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" filled="f" stroked="f">
                <v:textbox>
                  <w:txbxContent>
                    <w:p w:rsidR="0082034A" w:rsidRPr="00F11B78" w:rsidRDefault="00F11B78">
                      <w:pPr>
                        <w:rPr>
                          <w:rFonts w:hint="eastAsia"/>
                          <w:sz w:val="18"/>
                        </w:rPr>
                      </w:pPr>
                      <w:r w:rsidRPr="00F11B78">
                        <w:rPr>
                          <w:sz w:val="18"/>
                        </w:rPr>
                        <w:t>※店舗記載欄</w:t>
                      </w:r>
                    </w:p>
                  </w:txbxContent>
                </v:textbox>
              </v:shape>
            </w:pict>
          </mc:Fallback>
        </mc:AlternateContent>
      </w:r>
      <w:r w:rsidR="00F11B78">
        <w:rPr>
          <w:rFonts w:hint="eastAsia"/>
        </w:rPr>
        <w:t>【珠洲市】　道の駅すずなり</w:t>
      </w:r>
    </w:p>
    <w:tbl>
      <w:tblPr>
        <w:tblStyle w:val="a3"/>
        <w:tblpPr w:leftFromText="142" w:rightFromText="142" w:vertAnchor="page" w:horzAnchor="margin" w:tblpXSpec="right" w:tblpY="14806"/>
        <w:tblW w:w="3118" w:type="dxa"/>
        <w:tblLook w:val="04A0" w:firstRow="1" w:lastRow="0" w:firstColumn="1" w:lastColumn="0" w:noHBand="0" w:noVBand="1"/>
      </w:tblPr>
      <w:tblGrid>
        <w:gridCol w:w="980"/>
        <w:gridCol w:w="2138"/>
      </w:tblGrid>
      <w:tr w:rsidR="0087571C" w:rsidRPr="0087571C" w:rsidTr="0087571C">
        <w:tc>
          <w:tcPr>
            <w:tcW w:w="980" w:type="dxa"/>
          </w:tcPr>
          <w:p w:rsidR="0087571C" w:rsidRPr="0087571C" w:rsidRDefault="0087571C" w:rsidP="0087571C">
            <w:pPr>
              <w:jc w:val="center"/>
              <w:rPr>
                <w:sz w:val="21"/>
              </w:rPr>
            </w:pPr>
            <w:r w:rsidRPr="0087571C">
              <w:rPr>
                <w:rFonts w:hint="eastAsia"/>
                <w:sz w:val="21"/>
              </w:rPr>
              <w:t>店舗名</w:t>
            </w:r>
          </w:p>
        </w:tc>
        <w:tc>
          <w:tcPr>
            <w:tcW w:w="2138" w:type="dxa"/>
          </w:tcPr>
          <w:p w:rsidR="0087571C" w:rsidRPr="0087571C" w:rsidRDefault="0087571C" w:rsidP="0087571C">
            <w:pPr>
              <w:jc w:val="center"/>
              <w:rPr>
                <w:sz w:val="21"/>
              </w:rPr>
            </w:pPr>
          </w:p>
        </w:tc>
      </w:tr>
      <w:tr w:rsidR="0087571C" w:rsidRPr="0087571C" w:rsidTr="0087571C">
        <w:tc>
          <w:tcPr>
            <w:tcW w:w="980" w:type="dxa"/>
          </w:tcPr>
          <w:p w:rsidR="0087571C" w:rsidRPr="0087571C" w:rsidRDefault="0087571C" w:rsidP="0087571C">
            <w:pPr>
              <w:jc w:val="center"/>
              <w:rPr>
                <w:sz w:val="21"/>
              </w:rPr>
            </w:pPr>
            <w:r w:rsidRPr="0087571C">
              <w:rPr>
                <w:rFonts w:hint="eastAsia"/>
                <w:sz w:val="21"/>
              </w:rPr>
              <w:t>受取日</w:t>
            </w:r>
          </w:p>
        </w:tc>
        <w:tc>
          <w:tcPr>
            <w:tcW w:w="2138" w:type="dxa"/>
          </w:tcPr>
          <w:p w:rsidR="0087571C" w:rsidRPr="0087571C" w:rsidRDefault="0087571C" w:rsidP="0087571C">
            <w:pPr>
              <w:jc w:val="center"/>
              <w:rPr>
                <w:sz w:val="21"/>
              </w:rPr>
            </w:pPr>
          </w:p>
        </w:tc>
      </w:tr>
      <w:tr w:rsidR="0087571C" w:rsidRPr="0087571C" w:rsidTr="0087571C">
        <w:tc>
          <w:tcPr>
            <w:tcW w:w="980" w:type="dxa"/>
          </w:tcPr>
          <w:p w:rsidR="0087571C" w:rsidRPr="0087571C" w:rsidRDefault="0087571C" w:rsidP="0087571C">
            <w:pPr>
              <w:jc w:val="center"/>
              <w:rPr>
                <w:sz w:val="21"/>
              </w:rPr>
            </w:pPr>
            <w:r w:rsidRPr="0087571C">
              <w:rPr>
                <w:rFonts w:hint="eastAsia"/>
                <w:sz w:val="21"/>
              </w:rPr>
              <w:t>No.</w:t>
            </w:r>
          </w:p>
        </w:tc>
        <w:tc>
          <w:tcPr>
            <w:tcW w:w="2138" w:type="dxa"/>
          </w:tcPr>
          <w:p w:rsidR="0087571C" w:rsidRPr="0087571C" w:rsidRDefault="0087571C" w:rsidP="0087571C">
            <w:pPr>
              <w:jc w:val="center"/>
              <w:rPr>
                <w:sz w:val="21"/>
              </w:rPr>
            </w:pPr>
          </w:p>
        </w:tc>
      </w:tr>
    </w:tbl>
    <w:p w:rsidR="003479CE" w:rsidRDefault="00F11B78" w:rsidP="00F11B78">
      <w:pPr>
        <w:ind w:leftChars="295" w:left="708" w:right="240"/>
        <w:jc w:val="left"/>
      </w:pPr>
      <w:r>
        <w:rPr>
          <w:rFonts w:hint="eastAsia"/>
        </w:rPr>
        <w:t xml:space="preserve">【穴水町】　</w:t>
      </w:r>
      <w:r w:rsidR="003479CE">
        <w:rPr>
          <w:rFonts w:hint="eastAsia"/>
        </w:rPr>
        <w:t>道の駅あなみず、</w:t>
      </w:r>
      <w:bookmarkStart w:id="0" w:name="_GoBack"/>
      <w:bookmarkEnd w:id="0"/>
    </w:p>
    <w:p w:rsidR="00F11B78" w:rsidRDefault="00F11B78" w:rsidP="003479CE">
      <w:pPr>
        <w:ind w:leftChars="295" w:left="708" w:right="240" w:firstLineChars="450" w:firstLine="1080"/>
        <w:jc w:val="left"/>
      </w:pPr>
      <w:r>
        <w:rPr>
          <w:rFonts w:hint="eastAsia"/>
        </w:rPr>
        <w:t>道の駅のと里山空港（１F能登の旅情報センター）</w:t>
      </w:r>
    </w:p>
    <w:p w:rsidR="00F11B78" w:rsidRPr="002F303E" w:rsidRDefault="00F11B78" w:rsidP="00F11B78">
      <w:pPr>
        <w:ind w:leftChars="295" w:left="708" w:right="240"/>
        <w:jc w:val="left"/>
      </w:pPr>
      <w:r>
        <w:rPr>
          <w:rFonts w:hint="eastAsia"/>
        </w:rPr>
        <w:t>【能登町】　道の駅桜峠、コンセールのと</w:t>
      </w:r>
    </w:p>
    <w:sectPr w:rsidR="00F11B78" w:rsidRPr="002F303E" w:rsidSect="00971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D9" w:rsidRDefault="00597FD9" w:rsidP="00597FD9">
      <w:r>
        <w:separator/>
      </w:r>
    </w:p>
  </w:endnote>
  <w:endnote w:type="continuationSeparator" w:id="0">
    <w:p w:rsidR="00597FD9" w:rsidRDefault="00597FD9" w:rsidP="0059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D9" w:rsidRDefault="00597FD9" w:rsidP="00597FD9">
      <w:r>
        <w:separator/>
      </w:r>
    </w:p>
  </w:footnote>
  <w:footnote w:type="continuationSeparator" w:id="0">
    <w:p w:rsidR="00597FD9" w:rsidRDefault="00597FD9" w:rsidP="00597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A3"/>
    <w:rsid w:val="0029600B"/>
    <w:rsid w:val="002F303E"/>
    <w:rsid w:val="003479CE"/>
    <w:rsid w:val="0047542F"/>
    <w:rsid w:val="00597FD9"/>
    <w:rsid w:val="00696287"/>
    <w:rsid w:val="00780DE4"/>
    <w:rsid w:val="0082034A"/>
    <w:rsid w:val="0087571C"/>
    <w:rsid w:val="008B4256"/>
    <w:rsid w:val="009715A3"/>
    <w:rsid w:val="00C86045"/>
    <w:rsid w:val="00C93666"/>
    <w:rsid w:val="00D83CA7"/>
    <w:rsid w:val="00ED3431"/>
    <w:rsid w:val="00F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0F0B74"/>
  <w15:chartTrackingRefBased/>
  <w15:docId w15:val="{88B45F0E-1D09-44AF-B244-529E6E60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FD9"/>
  </w:style>
  <w:style w:type="paragraph" w:styleId="a8">
    <w:name w:val="footer"/>
    <w:basedOn w:val="a"/>
    <w:link w:val="a9"/>
    <w:uiPriority w:val="99"/>
    <w:unhideWhenUsed/>
    <w:rsid w:val="00597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2022-09-14T09:12:00Z</cp:lastPrinted>
  <dcterms:created xsi:type="dcterms:W3CDTF">2022-09-14T07:11:00Z</dcterms:created>
  <dcterms:modified xsi:type="dcterms:W3CDTF">2022-09-30T08:39:00Z</dcterms:modified>
</cp:coreProperties>
</file>